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7B" w:rsidRDefault="00B1087B" w:rsidP="00B1087B">
      <w:pPr>
        <w:pStyle w:val="Title"/>
        <w:rPr>
          <w:sz w:val="40"/>
        </w:rPr>
      </w:pPr>
      <w:r>
        <w:t xml:space="preserve">Creating Win-Win Agreements </w:t>
      </w:r>
      <w:r>
        <w:br/>
      </w:r>
      <w:r>
        <w:rPr>
          <w:sz w:val="40"/>
        </w:rPr>
        <w:t xml:space="preserve">DR. </w:t>
      </w:r>
      <w:proofErr w:type="gramStart"/>
      <w:r>
        <w:rPr>
          <w:sz w:val="40"/>
        </w:rPr>
        <w:t>GRAC</w:t>
      </w:r>
      <w:r w:rsidRPr="00B1087B">
        <w:rPr>
          <w:sz w:val="40"/>
        </w:rPr>
        <w:t xml:space="preserve"> </w:t>
      </w:r>
      <w:r>
        <w:rPr>
          <w:sz w:val="40"/>
        </w:rPr>
        <w:t xml:space="preserve"> </w:t>
      </w:r>
      <w:r w:rsidRPr="00B1087B">
        <w:rPr>
          <w:sz w:val="40"/>
        </w:rPr>
        <w:t>gets</w:t>
      </w:r>
      <w:proofErr w:type="gramEnd"/>
      <w:r w:rsidRPr="00B1087B">
        <w:rPr>
          <w:sz w:val="40"/>
        </w:rPr>
        <w:t xml:space="preserve">  RACI</w:t>
      </w:r>
      <w:r>
        <w:rPr>
          <w:sz w:val="40"/>
        </w:rPr>
        <w:t xml:space="preserve"> !</w:t>
      </w:r>
    </w:p>
    <w:p w:rsidR="00B1087B" w:rsidRDefault="00B1087B" w:rsidP="00B1087B">
      <w:r>
        <w:t xml:space="preserve">Good delegation, good </w:t>
      </w:r>
      <w:r w:rsidR="00815D05">
        <w:t>negotiation</w:t>
      </w:r>
      <w:bookmarkStart w:id="0" w:name="_GoBack"/>
      <w:bookmarkEnd w:id="0"/>
      <w:r>
        <w:t xml:space="preserve">, good management all rely on the ability to form Win-Win Agreements. Here is a </w:t>
      </w:r>
      <w:r w:rsidR="00997004">
        <w:t xml:space="preserve">simple </w:t>
      </w:r>
      <w:r>
        <w:t>check list to help ensure clear expectations which are mutually agreed upon.</w:t>
      </w:r>
    </w:p>
    <w:p w:rsidR="00B1087B" w:rsidRDefault="00B1087B" w:rsidP="00B1087B"/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534"/>
        <w:gridCol w:w="2126"/>
        <w:gridCol w:w="6946"/>
      </w:tblGrid>
      <w:tr w:rsidR="00B1087B" w:rsidTr="00B1087B">
        <w:tc>
          <w:tcPr>
            <w:tcW w:w="534" w:type="dxa"/>
          </w:tcPr>
          <w:p w:rsidR="00B1087B" w:rsidRDefault="00B1087B" w:rsidP="00B1087B"/>
        </w:tc>
        <w:tc>
          <w:tcPr>
            <w:tcW w:w="2126" w:type="dxa"/>
          </w:tcPr>
          <w:p w:rsidR="00B1087B" w:rsidRDefault="00B1087B" w:rsidP="00B1087B">
            <w:r>
              <w:t>Desired Results</w:t>
            </w:r>
          </w:p>
        </w:tc>
        <w:tc>
          <w:tcPr>
            <w:tcW w:w="6946" w:type="dxa"/>
          </w:tcPr>
          <w:p w:rsidR="00B1087B" w:rsidRDefault="00B1087B" w:rsidP="00B1087B">
            <w:r>
              <w:t>Is the outcome defined? Does everyone involved envision the same outcome? Is it mutually beneficial?</w:t>
            </w:r>
          </w:p>
          <w:p w:rsidR="00B1087B" w:rsidRDefault="00B1087B" w:rsidP="00B1087B"/>
        </w:tc>
      </w:tr>
      <w:tr w:rsidR="00B1087B" w:rsidTr="00B1087B">
        <w:tc>
          <w:tcPr>
            <w:tcW w:w="534" w:type="dxa"/>
          </w:tcPr>
          <w:p w:rsidR="00B1087B" w:rsidRDefault="00B1087B" w:rsidP="00B1087B"/>
        </w:tc>
        <w:tc>
          <w:tcPr>
            <w:tcW w:w="2126" w:type="dxa"/>
          </w:tcPr>
          <w:p w:rsidR="00B1087B" w:rsidRDefault="00B1087B" w:rsidP="00B1087B">
            <w:r>
              <w:t>Guidelines</w:t>
            </w:r>
          </w:p>
        </w:tc>
        <w:tc>
          <w:tcPr>
            <w:tcW w:w="6946" w:type="dxa"/>
          </w:tcPr>
          <w:p w:rsidR="00B1087B" w:rsidRDefault="00B1087B" w:rsidP="00B1087B">
            <w:r>
              <w:t>Have I identified any rules, policies, or specifications that should be followed?</w:t>
            </w:r>
          </w:p>
          <w:p w:rsidR="00B1087B" w:rsidRDefault="00B1087B" w:rsidP="00B1087B"/>
        </w:tc>
      </w:tr>
      <w:tr w:rsidR="00B1087B" w:rsidTr="00B1087B">
        <w:tc>
          <w:tcPr>
            <w:tcW w:w="534" w:type="dxa"/>
          </w:tcPr>
          <w:p w:rsidR="00B1087B" w:rsidRDefault="00B1087B" w:rsidP="00B1087B"/>
        </w:tc>
        <w:tc>
          <w:tcPr>
            <w:tcW w:w="2126" w:type="dxa"/>
          </w:tcPr>
          <w:p w:rsidR="00B1087B" w:rsidRDefault="00B1087B" w:rsidP="00B1087B">
            <w:r>
              <w:t>Resources</w:t>
            </w:r>
          </w:p>
        </w:tc>
        <w:tc>
          <w:tcPr>
            <w:tcW w:w="6946" w:type="dxa"/>
          </w:tcPr>
          <w:p w:rsidR="00B1087B" w:rsidRDefault="00B1087B" w:rsidP="00B1087B">
            <w:r>
              <w:t>Have I identified the necessary human, financial, and technical resources? Are they available? Where?</w:t>
            </w:r>
          </w:p>
          <w:p w:rsidR="00B1087B" w:rsidRDefault="00B1087B" w:rsidP="00B1087B"/>
        </w:tc>
      </w:tr>
      <w:tr w:rsidR="00B1087B" w:rsidTr="00B1087B">
        <w:tc>
          <w:tcPr>
            <w:tcW w:w="534" w:type="dxa"/>
          </w:tcPr>
          <w:p w:rsidR="00B1087B" w:rsidRDefault="00B1087B" w:rsidP="00B1087B"/>
        </w:tc>
        <w:tc>
          <w:tcPr>
            <w:tcW w:w="2126" w:type="dxa"/>
          </w:tcPr>
          <w:p w:rsidR="00B1087B" w:rsidRDefault="00997004" w:rsidP="00B1087B">
            <w:r>
              <w:t>Accountability</w:t>
            </w:r>
          </w:p>
        </w:tc>
        <w:tc>
          <w:tcPr>
            <w:tcW w:w="6946" w:type="dxa"/>
          </w:tcPr>
          <w:p w:rsidR="00B1087B" w:rsidRDefault="00997004" w:rsidP="00B1087B">
            <w:r>
              <w:t>Have I identified what will be reported and when and to whom it will be reported?</w:t>
            </w:r>
          </w:p>
          <w:p w:rsidR="00997004" w:rsidRDefault="00997004" w:rsidP="00B1087B"/>
          <w:p w:rsidR="00997004" w:rsidRDefault="00997004" w:rsidP="00997004">
            <w:pPr>
              <w:ind w:left="1026" w:hanging="992"/>
            </w:pPr>
            <w:r>
              <w:t xml:space="preserve">R – Responsible: Who is ultimately in charge of various elements? The buck stops with them. They have the authority to make those decisions and bear the responsibility for them. </w:t>
            </w:r>
          </w:p>
          <w:p w:rsidR="00997004" w:rsidRDefault="00997004" w:rsidP="00997004">
            <w:pPr>
              <w:ind w:left="1026" w:hanging="992"/>
            </w:pPr>
            <w:r>
              <w:t>A – Accountable: Who do they report to about their actions and responsibilities?</w:t>
            </w:r>
          </w:p>
          <w:p w:rsidR="00997004" w:rsidRDefault="00997004" w:rsidP="00997004">
            <w:pPr>
              <w:ind w:left="1026" w:hanging="992"/>
            </w:pPr>
            <w:r>
              <w:t>C – Consulted: Who needs to be consulted, to give input, but doesn’t bear the authority or responsibility in the matter?</w:t>
            </w:r>
          </w:p>
          <w:p w:rsidR="00997004" w:rsidRDefault="00997004" w:rsidP="00997004">
            <w:pPr>
              <w:ind w:left="1026" w:hanging="992"/>
            </w:pPr>
            <w:r>
              <w:t>I – Informed: Who needs to be informed, kept in the loop, but not consulted nor bears any responsibility for the matter?</w:t>
            </w:r>
          </w:p>
          <w:p w:rsidR="00997004" w:rsidRDefault="00997004" w:rsidP="00997004">
            <w:pPr>
              <w:ind w:left="1026" w:hanging="992"/>
            </w:pPr>
            <w:r>
              <w:t xml:space="preserve"> </w:t>
            </w:r>
          </w:p>
        </w:tc>
      </w:tr>
      <w:tr w:rsidR="00B1087B" w:rsidTr="00B1087B">
        <w:tc>
          <w:tcPr>
            <w:tcW w:w="534" w:type="dxa"/>
          </w:tcPr>
          <w:p w:rsidR="00B1087B" w:rsidRDefault="00B1087B" w:rsidP="00B1087B"/>
        </w:tc>
        <w:tc>
          <w:tcPr>
            <w:tcW w:w="2126" w:type="dxa"/>
          </w:tcPr>
          <w:p w:rsidR="00B1087B" w:rsidRDefault="00997004" w:rsidP="00B1087B">
            <w:r>
              <w:t>Consequences</w:t>
            </w:r>
          </w:p>
        </w:tc>
        <w:tc>
          <w:tcPr>
            <w:tcW w:w="6946" w:type="dxa"/>
          </w:tcPr>
          <w:p w:rsidR="00B1087B" w:rsidRDefault="00997004" w:rsidP="00B1087B">
            <w:r>
              <w:t>Have I identified the consequences for both failure and achievement related both to the organization and the person(s) responsible? Are the consequences linked to desired results?</w:t>
            </w:r>
          </w:p>
          <w:p w:rsidR="00997004" w:rsidRDefault="00997004" w:rsidP="00B1087B"/>
        </w:tc>
      </w:tr>
    </w:tbl>
    <w:p w:rsidR="00B1087B" w:rsidRPr="00B1087B" w:rsidRDefault="00B1087B" w:rsidP="00B1087B"/>
    <w:sectPr w:rsidR="00B1087B" w:rsidRPr="00B108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B"/>
    <w:rsid w:val="001A0449"/>
    <w:rsid w:val="00815D05"/>
    <w:rsid w:val="00997004"/>
    <w:rsid w:val="00B1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08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0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10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1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Lockert</dc:creator>
  <cp:lastModifiedBy>Jeff Lockert</cp:lastModifiedBy>
  <cp:revision>3</cp:revision>
  <dcterms:created xsi:type="dcterms:W3CDTF">2015-09-17T12:14:00Z</dcterms:created>
  <dcterms:modified xsi:type="dcterms:W3CDTF">2015-09-21T11:29:00Z</dcterms:modified>
</cp:coreProperties>
</file>